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54" w:rsidRPr="006E51BE" w:rsidRDefault="00290154" w:rsidP="00290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t>Рекомендации по организации деятельности методических объединений учителей биологии на 2017-2018 учебный год</w:t>
      </w:r>
    </w:p>
    <w:p w:rsidR="00290154" w:rsidRPr="006E51BE" w:rsidRDefault="00290154" w:rsidP="002901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154" w:rsidRPr="00407AAC" w:rsidRDefault="00290154" w:rsidP="002901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7AAC">
        <w:rPr>
          <w:rFonts w:ascii="Times New Roman" w:eastAsia="Calibri" w:hAnsi="Times New Roman" w:cs="Times New Roman"/>
          <w:b/>
          <w:i/>
          <w:sz w:val="28"/>
          <w:szCs w:val="28"/>
        </w:rPr>
        <w:t>Носова Н.В</w:t>
      </w:r>
      <w:r w:rsidRPr="00407AAC">
        <w:rPr>
          <w:rFonts w:ascii="Times New Roman" w:eastAsia="Calibri" w:hAnsi="Times New Roman" w:cs="Times New Roman"/>
          <w:i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i/>
          <w:sz w:val="28"/>
          <w:szCs w:val="28"/>
        </w:rPr>
        <w:t>заведующий</w:t>
      </w:r>
      <w:r w:rsidRPr="00407AAC">
        <w:rPr>
          <w:rFonts w:ascii="Times New Roman" w:eastAsia="Calibri" w:hAnsi="Times New Roman" w:cs="Times New Roman"/>
          <w:i/>
          <w:sz w:val="28"/>
          <w:szCs w:val="28"/>
        </w:rPr>
        <w:t xml:space="preserve"> кафедр</w:t>
      </w:r>
      <w:r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407AAC">
        <w:rPr>
          <w:rFonts w:ascii="Times New Roman" w:eastAsia="Calibri" w:hAnsi="Times New Roman" w:cs="Times New Roman"/>
          <w:i/>
          <w:sz w:val="28"/>
          <w:szCs w:val="28"/>
        </w:rPr>
        <w:t xml:space="preserve"> предметных областей,</w:t>
      </w:r>
    </w:p>
    <w:p w:rsidR="00290154" w:rsidRDefault="00290154" w:rsidP="0029015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07AAC">
        <w:rPr>
          <w:rFonts w:ascii="Times New Roman" w:eastAsia="Calibri" w:hAnsi="Times New Roman" w:cs="Times New Roman"/>
          <w:i/>
          <w:sz w:val="28"/>
          <w:szCs w:val="28"/>
        </w:rPr>
        <w:t>кандидат педагогических наук</w:t>
      </w:r>
    </w:p>
    <w:p w:rsidR="00290154" w:rsidRDefault="00290154" w:rsidP="002901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290154" w:rsidRPr="006E51BE" w:rsidRDefault="00290154" w:rsidP="002901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 xml:space="preserve">В 2017-2018 учебном году муниципальным методическим службам, городским и районным методическим объединениям учителей биологии рекомендуется: </w:t>
      </w:r>
    </w:p>
    <w:p w:rsidR="00290154" w:rsidRPr="006E51BE" w:rsidRDefault="00290154" w:rsidP="002901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1. Изучить результаты сдачи ОГЭ и ЕГЭ по биологии в 2017 году в Кировской области в целом и в районе (городе) в частности (на основе аналитических материалов ИРО Кировской области), организовать круглые столы по обмену опытом подготовки обучающихся к ГИА.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потребность в повышении квалификации учителей и принять участие в курсовой подготовке Института по данному направлению.</w:t>
      </w:r>
    </w:p>
    <w:p w:rsidR="00290154" w:rsidRPr="006E51BE" w:rsidRDefault="00290154" w:rsidP="00290154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Изучить стандартизированные формы оценивания предметных и </w:t>
      </w:r>
      <w:proofErr w:type="spellStart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E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образования по биологии в форме ВПР (Всероссийские проверочные работы) и определить меры по повышению качества подготовки обучающихся.</w:t>
      </w:r>
    </w:p>
    <w:p w:rsidR="00290154" w:rsidRPr="006E51BE" w:rsidRDefault="00290154" w:rsidP="002901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3. Проанализировать результаты участия обучающихся муниципалитета на разных этапах Всероссийской олимпиады школьников по биологии, а также в  прочих конкурсах по предмету на муниципальном и региональном уровнях, определить меры по повышению качества подготовки обучающихся.</w:t>
      </w:r>
    </w:p>
    <w:p w:rsidR="00290154" w:rsidRPr="006E51BE" w:rsidRDefault="00290154" w:rsidP="002901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4. С целью получения оперативной информации по вопросам эффективной подготовки обучающихся к ГИА обеспечить участие учителей муниципалитета в специализированных курсах, семинарах-практикумах по подготовке школьников к ГИА по биологии в 2017-2018 учебном году.</w:t>
      </w:r>
    </w:p>
    <w:p w:rsidR="00290154" w:rsidRPr="006E51BE" w:rsidRDefault="00290154" w:rsidP="002901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5. Создать временные творческие группы учителей по решению актуальных вопросов преподавания биологии в условиях реализации новых требований к результатам освоения основной образовательной программы.</w:t>
      </w:r>
    </w:p>
    <w:p w:rsidR="00290154" w:rsidRPr="006E51BE" w:rsidRDefault="00290154" w:rsidP="002901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6. Активизировать работу по привлечению учителей биологии к участию в семинарах, конкурсах,  Всероссийской предметно-методической олимпиаде работников образовательных организаций, проводимых Институтом развития образования Кировской области.</w:t>
      </w:r>
    </w:p>
    <w:p w:rsidR="00290154" w:rsidRPr="006E51BE" w:rsidRDefault="00290154" w:rsidP="002901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7. Подготовить и направить педагогов для участия в 45-й областной научно-практической конференции учителей естественнонаучного цикла (январь 2018 г.)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0154" w:rsidRPr="006E51BE" w:rsidRDefault="00290154" w:rsidP="002901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51BE">
        <w:rPr>
          <w:rFonts w:ascii="Times New Roman" w:eastAsia="Calibri" w:hAnsi="Times New Roman" w:cs="Times New Roman"/>
          <w:sz w:val="28"/>
          <w:szCs w:val="28"/>
        </w:rPr>
        <w:t>8. Оказать содействие педагогам в обобщении и распространении передового педагогического опыта на региональном уровне.</w:t>
      </w:r>
    </w:p>
    <w:p w:rsidR="00290154" w:rsidRDefault="00290154" w:rsidP="002901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154" w:rsidRDefault="00290154" w:rsidP="002901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4192" w:rsidRDefault="00D24192" w:rsidP="002901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290154" w:rsidRDefault="00290154" w:rsidP="002901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154" w:rsidRDefault="00290154" w:rsidP="002901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0154" w:rsidRPr="006E51BE" w:rsidRDefault="00290154" w:rsidP="0029015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51B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290154" w:rsidRPr="006E51BE" w:rsidRDefault="00290154" w:rsidP="00290154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Единый государственный экзамен в Кировской области. Анализ результатов ЕГЭ-2016: сборник информаци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онно-аналитических материалов.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Киров: ИРО Кировской област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и, 2016. </w:t>
      </w:r>
      <w:r w:rsidRPr="006E51BE">
        <w:rPr>
          <w:rFonts w:ascii="Times New Roman" w:eastAsiaTheme="minorEastAsia" w:hAnsi="Times New Roman" w:cs="Times New Roman"/>
          <w:sz w:val="28"/>
          <w:szCs w:val="28"/>
          <w:lang w:eastAsia="ru-RU"/>
        </w:rPr>
        <w:t>92 с.</w:t>
      </w:r>
    </w:p>
    <w:p w:rsidR="00290154" w:rsidRPr="006E51BE" w:rsidRDefault="00290154" w:rsidP="002901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Рабочая программа по предмету «Биология» в условиях реализации ФГОС основного общего образования. 5 класс</w:t>
      </w:r>
      <w:r>
        <w:rPr>
          <w:rFonts w:ascii="Times New Roman" w:hAnsi="Times New Roman" w:cs="Times New Roman"/>
          <w:sz w:val="28"/>
          <w:szCs w:val="28"/>
        </w:rPr>
        <w:t xml:space="preserve"> / авт.-сост. Н.В. Носова, И.А.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Акперова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 xml:space="preserve">, Н.Г. 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Шаба</w:t>
      </w:r>
      <w:r>
        <w:rPr>
          <w:rFonts w:ascii="Times New Roman" w:hAnsi="Times New Roman" w:cs="Times New Roman"/>
          <w:sz w:val="28"/>
          <w:szCs w:val="28"/>
        </w:rPr>
        <w:t>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ИРО Кировской области. </w:t>
      </w:r>
      <w:r w:rsidRPr="006E51BE">
        <w:rPr>
          <w:rFonts w:ascii="Times New Roman" w:hAnsi="Times New Roman" w:cs="Times New Roman"/>
          <w:sz w:val="28"/>
          <w:szCs w:val="28"/>
        </w:rPr>
        <w:t>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hAnsi="Times New Roman" w:cs="Times New Roman"/>
          <w:sz w:val="28"/>
          <w:szCs w:val="28"/>
        </w:rPr>
        <w:t xml:space="preserve">, 2015. </w:t>
      </w:r>
      <w:r w:rsidRPr="006E51BE">
        <w:rPr>
          <w:rFonts w:ascii="Times New Roman" w:hAnsi="Times New Roman" w:cs="Times New Roman"/>
          <w:sz w:val="28"/>
          <w:szCs w:val="28"/>
        </w:rPr>
        <w:t>50 с. (Серия «Федеральные государственные образовательные стандарты»)</w:t>
      </w:r>
    </w:p>
    <w:p w:rsidR="00290154" w:rsidRPr="006E51BE" w:rsidRDefault="00290154" w:rsidP="002901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Рабочая программа по предмету «Биология» в условиях реализации ФГОС основного общего образования. 6 класс</w:t>
      </w:r>
      <w:r>
        <w:rPr>
          <w:rFonts w:ascii="Times New Roman" w:hAnsi="Times New Roman" w:cs="Times New Roman"/>
          <w:sz w:val="28"/>
          <w:szCs w:val="28"/>
        </w:rPr>
        <w:t xml:space="preserve"> / авт.-сост. Н.В. Носова, Н.Н.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Ветлугаева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 КОГОА</w:t>
      </w:r>
      <w:r>
        <w:rPr>
          <w:rFonts w:ascii="Times New Roman" w:hAnsi="Times New Roman" w:cs="Times New Roman"/>
          <w:sz w:val="28"/>
          <w:szCs w:val="28"/>
        </w:rPr>
        <w:t>У ДПО «ИРО Кировской области».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hAnsi="Times New Roman" w:cs="Times New Roman"/>
          <w:sz w:val="28"/>
          <w:szCs w:val="28"/>
        </w:rPr>
        <w:t>, 2016. 60 с.</w:t>
      </w:r>
      <w:r w:rsidRPr="006E51BE">
        <w:rPr>
          <w:rFonts w:ascii="Times New Roman" w:hAnsi="Times New Roman" w:cs="Times New Roman"/>
          <w:sz w:val="28"/>
          <w:szCs w:val="28"/>
        </w:rPr>
        <w:t xml:space="preserve"> (Серия «Федеральные государственные образовательные стандарты»)</w:t>
      </w:r>
    </w:p>
    <w:p w:rsidR="00290154" w:rsidRPr="006E51BE" w:rsidRDefault="00290154" w:rsidP="0029015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1BE">
        <w:rPr>
          <w:rFonts w:ascii="Times New Roman" w:hAnsi="Times New Roman" w:cs="Times New Roman"/>
          <w:sz w:val="28"/>
          <w:szCs w:val="28"/>
        </w:rPr>
        <w:t>Рабочая программа по предмету «Биология» в условиях реализации ФГОС основного общего образования. 7 класс</w:t>
      </w:r>
      <w:r>
        <w:rPr>
          <w:rFonts w:ascii="Times New Roman" w:hAnsi="Times New Roman" w:cs="Times New Roman"/>
          <w:sz w:val="28"/>
          <w:szCs w:val="28"/>
        </w:rPr>
        <w:t xml:space="preserve"> / авт.-сост. Н.В. Носова, Н.Н. </w:t>
      </w:r>
      <w:proofErr w:type="spellStart"/>
      <w:r w:rsidRPr="006E51BE">
        <w:rPr>
          <w:rFonts w:ascii="Times New Roman" w:hAnsi="Times New Roman" w:cs="Times New Roman"/>
          <w:sz w:val="28"/>
          <w:szCs w:val="28"/>
        </w:rPr>
        <w:t>Ветлугаева</w:t>
      </w:r>
      <w:proofErr w:type="spellEnd"/>
      <w:r w:rsidRPr="006E51BE">
        <w:rPr>
          <w:rFonts w:ascii="Times New Roman" w:hAnsi="Times New Roman" w:cs="Times New Roman"/>
          <w:sz w:val="28"/>
          <w:szCs w:val="28"/>
        </w:rPr>
        <w:t>, КОГОА</w:t>
      </w:r>
      <w:r>
        <w:rPr>
          <w:rFonts w:ascii="Times New Roman" w:hAnsi="Times New Roman" w:cs="Times New Roman"/>
          <w:sz w:val="28"/>
          <w:szCs w:val="28"/>
        </w:rPr>
        <w:t>У ДПО «ИРО Кировской области».</w:t>
      </w:r>
      <w:r w:rsidRPr="006E51BE">
        <w:rPr>
          <w:rFonts w:ascii="Times New Roman" w:hAnsi="Times New Roman" w:cs="Times New Roman"/>
          <w:sz w:val="28"/>
          <w:szCs w:val="28"/>
        </w:rPr>
        <w:t xml:space="preserve"> Киров:</w:t>
      </w:r>
      <w:r w:rsidRPr="006E51B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ООО «Типография «Старая Вятка»</w:t>
      </w:r>
      <w:r>
        <w:rPr>
          <w:rFonts w:ascii="Times New Roman" w:hAnsi="Times New Roman" w:cs="Times New Roman"/>
          <w:sz w:val="28"/>
          <w:szCs w:val="28"/>
        </w:rPr>
        <w:t>, 2017. 97 с.</w:t>
      </w:r>
      <w:r w:rsidRPr="006E51BE">
        <w:rPr>
          <w:rFonts w:ascii="Times New Roman" w:hAnsi="Times New Roman" w:cs="Times New Roman"/>
          <w:sz w:val="28"/>
          <w:szCs w:val="28"/>
        </w:rPr>
        <w:t xml:space="preserve"> (Серия «Федеральные государственные образовательные стандарты»)</w:t>
      </w:r>
    </w:p>
    <w:p w:rsidR="006C7323" w:rsidRDefault="006C7323"/>
    <w:sectPr w:rsidR="006C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0672E"/>
    <w:multiLevelType w:val="hybridMultilevel"/>
    <w:tmpl w:val="FEFE13AA"/>
    <w:lvl w:ilvl="0" w:tplc="9D765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E8"/>
    <w:rsid w:val="00290154"/>
    <w:rsid w:val="006C7323"/>
    <w:rsid w:val="007905E8"/>
    <w:rsid w:val="00D2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015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90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015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290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shirokova</dc:creator>
  <cp:keywords/>
  <dc:description/>
  <cp:lastModifiedBy>shirokova</cp:lastModifiedBy>
  <cp:revision>3</cp:revision>
  <dcterms:created xsi:type="dcterms:W3CDTF">2017-08-07T07:37:00Z</dcterms:created>
  <dcterms:modified xsi:type="dcterms:W3CDTF">2017-08-07T07:42:00Z</dcterms:modified>
</cp:coreProperties>
</file>